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02352E" w14:paraId="68130C59" w14:textId="77777777" w:rsidTr="00C627F0">
        <w:tc>
          <w:tcPr>
            <w:tcW w:w="3256" w:type="dxa"/>
          </w:tcPr>
          <w:p w14:paraId="27823299" w14:textId="77777777" w:rsidR="0002352E" w:rsidRPr="00C00790" w:rsidRDefault="002B2473">
            <w:pPr>
              <w:ind w:right="23"/>
              <w:jc w:val="center"/>
              <w:rPr>
                <w:bCs/>
                <w:color w:val="000000"/>
                <w:sz w:val="26"/>
                <w:szCs w:val="26"/>
              </w:rPr>
            </w:pPr>
            <w:r w:rsidRPr="00C00790">
              <w:rPr>
                <w:bCs/>
                <w:color w:val="000000"/>
                <w:sz w:val="26"/>
                <w:szCs w:val="26"/>
              </w:rPr>
              <w:t>UBND HUYỆN VỊ THỦY</w:t>
            </w:r>
          </w:p>
          <w:p w14:paraId="30033868" w14:textId="77777777" w:rsidR="002B2473" w:rsidRDefault="00C00790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47DEE8" wp14:editId="1C8B094C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206375</wp:posOffset>
                      </wp:positionV>
                      <wp:extent cx="542925" cy="0"/>
                      <wp:effectExtent l="0" t="0" r="0" b="0"/>
                      <wp:wrapNone/>
                      <wp:docPr id="896294230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AC21F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25pt" to="9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semAEAAIcDAAAOAAAAZHJzL2Uyb0RvYy54bWysU02P0zAQvSPxHyzfadKK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" strokecolor="black [3040]"/>
                  </w:pict>
                </mc:Fallback>
              </mc:AlternateContent>
            </w:r>
            <w:r w:rsidR="002B2473" w:rsidRPr="00C00790">
              <w:rPr>
                <w:b/>
                <w:color w:val="000000"/>
                <w:sz w:val="26"/>
                <w:szCs w:val="26"/>
              </w:rPr>
              <w:t>VĂN PHÒNG</w:t>
            </w:r>
          </w:p>
          <w:p w14:paraId="0805AE1C" w14:textId="77777777" w:rsidR="0042658A" w:rsidRDefault="0042658A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CD6A5EF" w14:textId="7B1185C0" w:rsidR="0042658A" w:rsidRPr="0042658A" w:rsidRDefault="0042658A">
            <w:pPr>
              <w:ind w:right="23"/>
              <w:jc w:val="center"/>
              <w:rPr>
                <w:bCs/>
                <w:color w:val="000000"/>
                <w:sz w:val="28"/>
                <w:szCs w:val="28"/>
              </w:rPr>
            </w:pPr>
            <w:r w:rsidRPr="0042658A">
              <w:rPr>
                <w:bCs/>
                <w:color w:val="000000"/>
                <w:sz w:val="28"/>
                <w:szCs w:val="28"/>
              </w:rPr>
              <w:t>Số:        /TB-VP</w:t>
            </w:r>
          </w:p>
        </w:tc>
        <w:tc>
          <w:tcPr>
            <w:tcW w:w="6089" w:type="dxa"/>
          </w:tcPr>
          <w:p w14:paraId="24A8A90D" w14:textId="77777777" w:rsidR="0002352E" w:rsidRPr="00C00790" w:rsidRDefault="002B2473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 w:rsidRPr="00C00790">
              <w:rPr>
                <w:b/>
                <w:color w:val="000000"/>
                <w:sz w:val="26"/>
                <w:szCs w:val="26"/>
              </w:rPr>
              <w:t>CÔNG HÒA XÃ HỘI CHỦ NGHĨA VIỆT NAM</w:t>
            </w:r>
          </w:p>
          <w:p w14:paraId="038C6B0A" w14:textId="237BEA3A" w:rsidR="002B2473" w:rsidRDefault="0042658A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66E2D6" wp14:editId="01E36AFD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196215</wp:posOffset>
                      </wp:positionV>
                      <wp:extent cx="2143125" cy="0"/>
                      <wp:effectExtent l="0" t="0" r="0" b="0"/>
                      <wp:wrapNone/>
                      <wp:docPr id="450892049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3A97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pt,15.45pt" to="230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" strokecolor="black [3040]"/>
                  </w:pict>
                </mc:Fallback>
              </mc:AlternateContent>
            </w:r>
            <w:r w:rsidR="002B2473" w:rsidRPr="00C00790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14:paraId="78D8F196" w14:textId="7241FECA" w:rsidR="0042658A" w:rsidRDefault="0042658A">
            <w:pPr>
              <w:ind w:right="23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71A87EBD" w14:textId="0ACCA2BE" w:rsidR="00C00790" w:rsidRPr="0042658A" w:rsidRDefault="0042658A">
            <w:pPr>
              <w:ind w:right="23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42658A">
              <w:rPr>
                <w:bCs/>
                <w:i/>
                <w:iCs/>
                <w:color w:val="000000"/>
                <w:sz w:val="28"/>
                <w:szCs w:val="28"/>
              </w:rPr>
              <w:t>Vị Thủy, ngày    tháng    năm 2025</w:t>
            </w:r>
          </w:p>
        </w:tc>
      </w:tr>
    </w:tbl>
    <w:p w14:paraId="16802D31" w14:textId="77777777" w:rsidR="0002352E" w:rsidRDefault="0002352E">
      <w:pPr>
        <w:pBdr>
          <w:top w:val="nil"/>
          <w:left w:val="nil"/>
          <w:bottom w:val="nil"/>
          <w:right w:val="nil"/>
          <w:between w:val="nil"/>
        </w:pBdr>
        <w:ind w:right="23" w:firstLine="561"/>
        <w:jc w:val="center"/>
        <w:rPr>
          <w:b/>
          <w:color w:val="000000"/>
          <w:sz w:val="28"/>
          <w:szCs w:val="28"/>
        </w:rPr>
      </w:pPr>
    </w:p>
    <w:p w14:paraId="4C33AE91" w14:textId="2B1D0CBA" w:rsidR="0002352E" w:rsidRDefault="00C627F0">
      <w:pPr>
        <w:pBdr>
          <w:top w:val="nil"/>
          <w:left w:val="nil"/>
          <w:bottom w:val="nil"/>
          <w:right w:val="nil"/>
          <w:between w:val="nil"/>
        </w:pBdr>
        <w:ind w:right="23" w:firstLine="56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</w:t>
      </w:r>
    </w:p>
    <w:p w14:paraId="1399508A" w14:textId="75BCBCE0" w:rsidR="00B73000" w:rsidRDefault="00000000">
      <w:pPr>
        <w:pBdr>
          <w:top w:val="nil"/>
          <w:left w:val="nil"/>
          <w:bottom w:val="nil"/>
          <w:right w:val="nil"/>
          <w:between w:val="nil"/>
        </w:pBdr>
        <w:ind w:right="23" w:firstLine="56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Từ ngày 10/02 đến ngày 14/02/2025</w:t>
      </w:r>
    </w:p>
    <w:p w14:paraId="7BB37175" w14:textId="77777777" w:rsidR="00B73000" w:rsidRDefault="00000000">
      <w:pPr>
        <w:pBdr>
          <w:top w:val="nil"/>
          <w:left w:val="nil"/>
          <w:bottom w:val="nil"/>
          <w:right w:val="nil"/>
          <w:between w:val="nil"/>
        </w:pBdr>
        <w:ind w:right="23" w:firstLine="56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của Thường trực HĐND, UBND huyện Vị Thủy</w:t>
      </w:r>
    </w:p>
    <w:p w14:paraId="2E147F9B" w14:textId="77777777" w:rsidR="00B73000" w:rsidRDefault="00000000">
      <w:pPr>
        <w:pBdr>
          <w:top w:val="nil"/>
          <w:left w:val="nil"/>
          <w:bottom w:val="nil"/>
          <w:right w:val="nil"/>
          <w:between w:val="nil"/>
        </w:pBdr>
        <w:ind w:right="23" w:firstLine="561"/>
        <w:jc w:val="both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A17B613" wp14:editId="0AB0C37C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14478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2100" y="378000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25400</wp:posOffset>
                </wp:positionV>
                <wp:extent cx="14478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701893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THỨ HAI     10/02/2025</w:t>
      </w:r>
    </w:p>
    <w:p w14:paraId="5E6BB33D" w14:textId="55532166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E43E0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giờ </w:t>
      </w:r>
      <w:r w:rsidR="000E43E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0: Chủ tịch UBND</w:t>
      </w:r>
      <w:r w:rsidR="000E43E0">
        <w:rPr>
          <w:b/>
          <w:sz w:val="28"/>
          <w:szCs w:val="28"/>
        </w:rPr>
        <w:t xml:space="preserve"> </w:t>
      </w:r>
      <w:r w:rsidR="000E43E0" w:rsidRPr="000E43E0">
        <w:rPr>
          <w:bCs/>
          <w:sz w:val="28"/>
          <w:szCs w:val="28"/>
        </w:rPr>
        <w:t xml:space="preserve">cùng Bí thư Huyện ủy </w:t>
      </w:r>
      <w:r w:rsidR="000E43E0" w:rsidRPr="000E43E0">
        <w:rPr>
          <w:bCs/>
          <w:sz w:val="28"/>
          <w:szCs w:val="28"/>
        </w:rPr>
        <w:t>khảo sát trụ sở làm việc của các đơn vị trên địa bàn huyệ</w:t>
      </w:r>
      <w:r w:rsidR="000E43E0" w:rsidRPr="00BF37A9">
        <w:rPr>
          <w:bCs/>
          <w:sz w:val="28"/>
          <w:szCs w:val="28"/>
        </w:rPr>
        <w:t>n</w:t>
      </w:r>
      <w:r w:rsidR="000E43E0" w:rsidRPr="00BF37A9">
        <w:rPr>
          <w:bCs/>
          <w:sz w:val="28"/>
          <w:szCs w:val="28"/>
        </w:rPr>
        <w:t>.</w:t>
      </w:r>
      <w:r w:rsidR="000E43E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Điểm: tại các xã, thị trấn.</w:t>
      </w:r>
    </w:p>
    <w:p w14:paraId="64C82451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- 07 giờ 30: Phó Chủ tịch HĐND, Phó Chủ tịch Trương Trần Trọng Hiếu</w:t>
      </w:r>
      <w:r>
        <w:rPr>
          <w:sz w:val="28"/>
          <w:szCs w:val="28"/>
        </w:rPr>
        <w:t xml:space="preserve"> làm việc tại cơ quan.</w:t>
      </w:r>
    </w:p>
    <w:p w14:paraId="6D262C9C" w14:textId="77777777" w:rsidR="00B73000" w:rsidRDefault="00000000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- 08 giờ 00: Phó Chủ tịch Thường trực Trần Trung Kiên </w:t>
      </w:r>
      <w:r>
        <w:rPr>
          <w:sz w:val="28"/>
          <w:szCs w:val="28"/>
        </w:rPr>
        <w:t>dự họp Hội đồng Đánh giá tiếp cận pháp luật. Mời: các đồng chí thành viên Hội đồng theo Quyết định số 85/QĐ-UBND ngày 09/01/2025. Điểm: tại phòng họp số 1 UBND huyện.</w:t>
      </w:r>
    </w:p>
    <w:p w14:paraId="6C8A602B" w14:textId="77777777" w:rsidR="00B730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 w:firstLine="56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* THỨ BA    11/02/2025</w:t>
      </w:r>
    </w:p>
    <w:p w14:paraId="1398496F" w14:textId="77777777" w:rsidR="00B73000" w:rsidRDefault="00000000">
      <w:pPr>
        <w:spacing w:before="60" w:after="60"/>
        <w:ind w:firstLine="6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- 07 giờ 30: Chủ tịch UBND </w:t>
      </w:r>
      <w:r>
        <w:rPr>
          <w:sz w:val="28"/>
          <w:szCs w:val="28"/>
        </w:rPr>
        <w:t>kiểm tra công tác tuyển, chọn và gọi công dân nhập ngũ trên địa bàn huyện. Điểm: tại các xã, thị trấn.</w:t>
      </w:r>
    </w:p>
    <w:p w14:paraId="5445EBE2" w14:textId="77777777" w:rsidR="00B73000" w:rsidRDefault="00000000">
      <w:pPr>
        <w:spacing w:before="60" w:after="60"/>
        <w:ind w:firstLine="6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- 07 giờ 30: Phó Chủ tịch HĐND</w:t>
      </w:r>
      <w:r>
        <w:rPr>
          <w:sz w:val="28"/>
          <w:szCs w:val="28"/>
        </w:rPr>
        <w:t xml:space="preserve"> kiểm tra công tác tuyển, chọn và gọi công dân nhập ngũ trên địa bàn xã Vĩnh Tường. Điểm: tại xã Vĩnh Tường</w:t>
      </w:r>
    </w:p>
    <w:p w14:paraId="19771EA9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- 07 giờ 30: Phó Chủ tịch Thường trực Trần Trung Kiên</w:t>
      </w:r>
      <w:r>
        <w:rPr>
          <w:sz w:val="28"/>
          <w:szCs w:val="28"/>
        </w:rPr>
        <w:t xml:space="preserve"> kiểm tra công tác tuyển, chọn và gọi công dân nhập ngũ trên địa bàn xã Vị Thủy. Điểm: tại xã Vị Thủy.</w:t>
      </w:r>
    </w:p>
    <w:p w14:paraId="09DFFFE8" w14:textId="4F2192E6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- 07 giờ 30: Phó Chủ tịch Trương Trần Trọng Hiếu</w:t>
      </w:r>
      <w:r>
        <w:rPr>
          <w:sz w:val="28"/>
          <w:szCs w:val="28"/>
        </w:rPr>
        <w:t xml:space="preserve"> </w:t>
      </w:r>
      <w:r w:rsidR="006808F9">
        <w:rPr>
          <w:sz w:val="28"/>
          <w:szCs w:val="28"/>
        </w:rPr>
        <w:t xml:space="preserve">kiểm </w:t>
      </w:r>
      <w:r>
        <w:rPr>
          <w:sz w:val="28"/>
          <w:szCs w:val="28"/>
        </w:rPr>
        <w:t>tra việc bố trí lều trại chuẩn bị cho lễ giao, nhận quân năm 2025. Điểm: tại Ban CHQS huyện.</w:t>
      </w:r>
    </w:p>
    <w:p w14:paraId="716917D5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THỨ TƯ    12/02/2025</w:t>
      </w:r>
    </w:p>
    <w:p w14:paraId="67C43B31" w14:textId="77777777" w:rsidR="00B73000" w:rsidRDefault="00000000">
      <w:pPr>
        <w:spacing w:before="60" w:after="60"/>
        <w:ind w:firstLine="605"/>
        <w:jc w:val="both"/>
        <w:rPr>
          <w:sz w:val="28"/>
          <w:szCs w:val="28"/>
        </w:rPr>
      </w:pPr>
      <w:r>
        <w:rPr>
          <w:b/>
          <w:sz w:val="28"/>
          <w:szCs w:val="28"/>
        </w:rPr>
        <w:t>- 07 giờ 30: Chủ tịch UBND, các Phó Chủ tịch HĐND, UBND</w:t>
      </w:r>
      <w:r>
        <w:rPr>
          <w:sz w:val="28"/>
          <w:szCs w:val="28"/>
        </w:rPr>
        <w:t xml:space="preserve"> kiểm tra công tác chuẩn bị các hoạt động Hội trại năm 2025. Điểm: tại Ban CHQS huyện.</w:t>
      </w:r>
    </w:p>
    <w:p w14:paraId="6E1FA788" w14:textId="77777777" w:rsidR="00B73000" w:rsidRDefault="00000000">
      <w:pPr>
        <w:tabs>
          <w:tab w:val="center" w:pos="5121"/>
        </w:tabs>
        <w:spacing w:before="120"/>
        <w:ind w:firstLine="605"/>
        <w:jc w:val="both"/>
        <w:rPr>
          <w:sz w:val="28"/>
          <w:szCs w:val="28"/>
        </w:rPr>
      </w:pPr>
      <w:r>
        <w:rPr>
          <w:b/>
          <w:sz w:val="28"/>
          <w:szCs w:val="28"/>
        </w:rPr>
        <w:t>- 14 giờ 00: Chủ tịch UBND</w:t>
      </w:r>
      <w:r>
        <w:rPr>
          <w:sz w:val="28"/>
          <w:szCs w:val="28"/>
        </w:rPr>
        <w:t xml:space="preserve"> họp Hội đồng NVQS huyện hạ quyết tâm lần cuối. Điểm: tại Trại Chỉ huy.</w:t>
      </w:r>
    </w:p>
    <w:p w14:paraId="4F6AF95A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- 15 giờ 30: Chủ tịch UBND, Phó Chủ tịch Trương Trần Trọng Hiếu</w:t>
      </w:r>
      <w:r>
        <w:rPr>
          <w:sz w:val="28"/>
          <w:szCs w:val="28"/>
        </w:rPr>
        <w:t xml:space="preserve"> dự tổng duyệt chương trình Lễ giao nhận quân năm 2025. Điểm: tại Sân Ban CHQS huyện.</w:t>
      </w:r>
    </w:p>
    <w:p w14:paraId="55ECCFBB" w14:textId="77777777" w:rsidR="00B73000" w:rsidRDefault="00000000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- 13 giờ 30: Phó Chủ tịch HĐND, Phó Chủ tịch Thường trực Trần Trung Kiên </w:t>
      </w:r>
      <w:r>
        <w:rPr>
          <w:sz w:val="28"/>
          <w:szCs w:val="28"/>
        </w:rPr>
        <w:t>dự Kỳ họp thứ 24 (kỳ họp chuyên đề) Hội đồng nhân dân tỉnh khóa X, nhiệm kỳ 2021 - 2026. Điểm: tại Hội trường Hội đồng nhân dân tỉnh.</w:t>
      </w:r>
    </w:p>
    <w:p w14:paraId="78EA1132" w14:textId="77777777" w:rsidR="00B73000" w:rsidRDefault="00000000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- 18 giờ 00: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Chủ tịch UBND</w:t>
      </w:r>
      <w:r w:rsidRPr="006808F9">
        <w:rPr>
          <w:b/>
          <w:bCs/>
          <w:sz w:val="28"/>
          <w:szCs w:val="28"/>
        </w:rPr>
        <w:t>, các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Phó Chủ tịch HĐND</w:t>
      </w:r>
      <w:r>
        <w:rPr>
          <w:sz w:val="28"/>
          <w:szCs w:val="28"/>
        </w:rPr>
        <w:t xml:space="preserve">, </w:t>
      </w:r>
      <w:r w:rsidRPr="006808F9">
        <w:rPr>
          <w:b/>
          <w:bCs/>
          <w:sz w:val="28"/>
          <w:szCs w:val="28"/>
        </w:rPr>
        <w:t>UBND</w:t>
      </w:r>
      <w:r>
        <w:rPr>
          <w:sz w:val="28"/>
          <w:szCs w:val="28"/>
        </w:rPr>
        <w:t xml:space="preserve"> thăm và tặng quà cho thanh niên. Điểm: tập trung tại các Trại xã, thị trấn</w:t>
      </w:r>
    </w:p>
    <w:p w14:paraId="46A2AA51" w14:textId="77777777" w:rsidR="00B73000" w:rsidRDefault="00000000">
      <w:pPr>
        <w:tabs>
          <w:tab w:val="center" w:pos="5121"/>
        </w:tabs>
        <w:spacing w:before="120"/>
        <w:ind w:firstLine="60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- 19 giờ 00: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Chủ tịch UBND, các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Phó Chủ tịch HĐND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UBND </w:t>
      </w:r>
      <w:r>
        <w:rPr>
          <w:sz w:val="28"/>
          <w:szCs w:val="28"/>
        </w:rPr>
        <w:t>dự Khai mạc Hội trại tòng quân. Điểm: tại Sân Ban CHQS huyện.</w:t>
      </w:r>
    </w:p>
    <w:p w14:paraId="696CC8B4" w14:textId="77777777" w:rsidR="00B730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23" w:firstLine="56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* THỨ NĂM    13/02/2025</w:t>
      </w:r>
    </w:p>
    <w:p w14:paraId="0D5C9515" w14:textId="77777777" w:rsidR="00B73000" w:rsidRDefault="00000000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- 06 giờ 00: Chủ tịch UBND, các Phó Chủ tịch HĐND, UBND </w:t>
      </w:r>
      <w:r>
        <w:rPr>
          <w:sz w:val="28"/>
          <w:szCs w:val="28"/>
        </w:rPr>
        <w:t>dự Lễ giao nhận quân năm 2025. Điểm: tại Ban chỉ huy Quân sự huyện.</w:t>
      </w:r>
    </w:p>
    <w:p w14:paraId="33D00B7D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- 07 giờ 00: Chủ tịch UBND </w:t>
      </w:r>
      <w:r>
        <w:rPr>
          <w:sz w:val="28"/>
          <w:szCs w:val="28"/>
        </w:rPr>
        <w:t>đi giao quân năm 2025. Điểm: tại Trung đoàn 152. (đến hết ngày 14/02/2025)</w:t>
      </w:r>
    </w:p>
    <w:p w14:paraId="4F55917A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- 07 giờ 00: Phó Chủ tịch Trương Trần Trọng Hiếu </w:t>
      </w:r>
      <w:r>
        <w:rPr>
          <w:sz w:val="28"/>
          <w:szCs w:val="28"/>
        </w:rPr>
        <w:t xml:space="preserve">đi giao quân năm 2025. Điểm: tại Trung đoàn BB114. </w:t>
      </w:r>
    </w:p>
    <w:p w14:paraId="20BAD1B6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 THỨ SÁU     14/02/2025</w:t>
      </w:r>
    </w:p>
    <w:p w14:paraId="3A0BE52C" w14:textId="77777777" w:rsidR="00B73000" w:rsidRDefault="00000000">
      <w:pPr>
        <w:spacing w:before="120" w:after="120"/>
        <w:ind w:firstLine="5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- 07 giờ 30: Phó Chủ tịch HĐND, Phó Chủ tịch Thường trực Trần Trung Kiên</w:t>
      </w:r>
      <w:r>
        <w:rPr>
          <w:sz w:val="28"/>
          <w:szCs w:val="28"/>
        </w:rPr>
        <w:t xml:space="preserve"> làm việc tại cơ quan.</w:t>
      </w:r>
    </w:p>
    <w:p w14:paraId="75638958" w14:textId="77777777" w:rsidR="00B73000" w:rsidRDefault="00000000">
      <w:pPr>
        <w:spacing w:before="120" w:after="120"/>
        <w:ind w:firstLine="56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- 08 giờ 00: Phó Chủ tịch Trương Trần Trọng Hiếu </w:t>
      </w:r>
      <w:r>
        <w:rPr>
          <w:sz w:val="28"/>
          <w:szCs w:val="28"/>
        </w:rPr>
        <w:t>khảo sát các hộ dân bị ảnh hưởng dự án cao tốc và làm việc với đơn vị thi công. Mời: Đại diện lãnh đạo các đơn vị: Kinh tế và Hạ tầng, Tài nguyên và Môi trường, Nông nghiệp và PTNT; Thường trực Đảng ủy, UBND xã Vị Thắng. Điểm: tại xã Vị Thắng.</w:t>
      </w:r>
    </w:p>
    <w:p w14:paraId="1592A554" w14:textId="77777777" w:rsidR="00AF3D81" w:rsidRDefault="00AF3D81">
      <w:pPr>
        <w:spacing w:before="120" w:after="120"/>
        <w:ind w:firstLine="561"/>
        <w:jc w:val="both"/>
        <w:rPr>
          <w:sz w:val="28"/>
          <w:szCs w:val="28"/>
        </w:rPr>
      </w:pPr>
    </w:p>
    <w:tbl>
      <w:tblPr>
        <w:tblStyle w:val="a0"/>
        <w:tblW w:w="92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4"/>
        <w:gridCol w:w="4644"/>
      </w:tblGrid>
      <w:tr w:rsidR="00B73000" w14:paraId="1C14C81E" w14:textId="77777777">
        <w:tc>
          <w:tcPr>
            <w:tcW w:w="4644" w:type="dxa"/>
          </w:tcPr>
          <w:p w14:paraId="352D88DE" w14:textId="77777777" w:rsidR="00B73000" w:rsidRPr="00BF4DBD" w:rsidRDefault="00000000">
            <w:pPr>
              <w:tabs>
                <w:tab w:val="left" w:pos="1395"/>
              </w:tabs>
              <w:jc w:val="both"/>
              <w:rPr>
                <w:b/>
                <w:i/>
                <w:sz w:val="24"/>
                <w:szCs w:val="24"/>
              </w:rPr>
            </w:pPr>
            <w:r w:rsidRPr="00BF4DBD">
              <w:rPr>
                <w:b/>
                <w:i/>
                <w:sz w:val="24"/>
                <w:szCs w:val="24"/>
              </w:rPr>
              <w:t>Nơi nhận:</w:t>
            </w:r>
            <w:r w:rsidRPr="00BF4DBD">
              <w:rPr>
                <w:b/>
                <w:i/>
                <w:sz w:val="24"/>
                <w:szCs w:val="24"/>
              </w:rPr>
              <w:tab/>
            </w:r>
          </w:p>
          <w:p w14:paraId="2EE87C86" w14:textId="77777777" w:rsidR="00B73000" w:rsidRPr="00BF4DBD" w:rsidRDefault="00000000">
            <w:pPr>
              <w:jc w:val="both"/>
              <w:rPr>
                <w:sz w:val="24"/>
                <w:szCs w:val="24"/>
              </w:rPr>
            </w:pPr>
            <w:r w:rsidRPr="00BF4DBD">
              <w:rPr>
                <w:sz w:val="24"/>
                <w:szCs w:val="24"/>
              </w:rPr>
              <w:t>- TT.Huyện ủy;</w:t>
            </w:r>
          </w:p>
          <w:p w14:paraId="27FDEC49" w14:textId="77777777" w:rsidR="00B73000" w:rsidRPr="00BF4DBD" w:rsidRDefault="00000000">
            <w:pPr>
              <w:jc w:val="both"/>
              <w:rPr>
                <w:sz w:val="24"/>
                <w:szCs w:val="24"/>
              </w:rPr>
            </w:pPr>
            <w:r w:rsidRPr="00BF4DBD">
              <w:rPr>
                <w:sz w:val="24"/>
                <w:szCs w:val="24"/>
              </w:rPr>
              <w:t>- TT.HĐND, TT.UBND huyện;</w:t>
            </w:r>
          </w:p>
          <w:p w14:paraId="535E6A8F" w14:textId="77777777" w:rsidR="00B73000" w:rsidRPr="00BF4DBD" w:rsidRDefault="00000000">
            <w:pPr>
              <w:jc w:val="both"/>
              <w:rPr>
                <w:sz w:val="24"/>
                <w:szCs w:val="24"/>
              </w:rPr>
            </w:pPr>
            <w:r w:rsidRPr="00BF4DBD">
              <w:rPr>
                <w:sz w:val="24"/>
                <w:szCs w:val="24"/>
              </w:rPr>
              <w:t>- Các cơ quan phòng, Ban, ngành huyện;</w:t>
            </w:r>
          </w:p>
          <w:p w14:paraId="682AD912" w14:textId="77777777" w:rsidR="00B73000" w:rsidRPr="00BF4DBD" w:rsidRDefault="00000000">
            <w:pPr>
              <w:jc w:val="both"/>
              <w:rPr>
                <w:sz w:val="24"/>
                <w:szCs w:val="24"/>
              </w:rPr>
            </w:pPr>
            <w:r w:rsidRPr="00BF4DBD">
              <w:rPr>
                <w:sz w:val="24"/>
                <w:szCs w:val="24"/>
              </w:rPr>
              <w:t>- UBMTTQ và các đoàn thể huyện;</w:t>
            </w:r>
          </w:p>
          <w:p w14:paraId="4ED681AC" w14:textId="77777777" w:rsidR="00B73000" w:rsidRPr="00BF4DBD" w:rsidRDefault="00000000">
            <w:pPr>
              <w:jc w:val="both"/>
              <w:rPr>
                <w:sz w:val="24"/>
                <w:szCs w:val="24"/>
              </w:rPr>
            </w:pPr>
            <w:r w:rsidRPr="00BF4DBD">
              <w:rPr>
                <w:sz w:val="24"/>
                <w:szCs w:val="24"/>
              </w:rPr>
              <w:t>- UBND các xã, thị trấn;</w:t>
            </w:r>
          </w:p>
          <w:p w14:paraId="1639802C" w14:textId="77777777" w:rsidR="00B73000" w:rsidRDefault="00000000">
            <w:pPr>
              <w:spacing w:before="60" w:after="60"/>
              <w:jc w:val="both"/>
              <w:rPr>
                <w:b/>
              </w:rPr>
            </w:pPr>
            <w:r w:rsidRPr="00BF4DBD">
              <w:rPr>
                <w:sz w:val="24"/>
                <w:szCs w:val="24"/>
              </w:rPr>
              <w:t>- Lưu VP (HC, NCTH).</w:t>
            </w:r>
          </w:p>
        </w:tc>
        <w:tc>
          <w:tcPr>
            <w:tcW w:w="4644" w:type="dxa"/>
          </w:tcPr>
          <w:p w14:paraId="36F6E5E9" w14:textId="77777777" w:rsidR="00B73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KT.CHÁNH VĂN PHÒNG</w:t>
            </w:r>
          </w:p>
          <w:p w14:paraId="38DEF1E3" w14:textId="77777777" w:rsidR="00B7300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PHÓ CHÁNH VĂN PHÒNG</w:t>
            </w:r>
          </w:p>
          <w:p w14:paraId="5BF26DED" w14:textId="77777777" w:rsidR="00B73000" w:rsidRDefault="00B73000">
            <w:pPr>
              <w:jc w:val="center"/>
              <w:rPr>
                <w:b/>
              </w:rPr>
            </w:pPr>
          </w:p>
          <w:p w14:paraId="7E6FFC7A" w14:textId="77777777" w:rsidR="00B73000" w:rsidRDefault="00B73000">
            <w:pPr>
              <w:jc w:val="center"/>
              <w:rPr>
                <w:b/>
              </w:rPr>
            </w:pPr>
          </w:p>
          <w:p w14:paraId="2935DD4A" w14:textId="77777777" w:rsidR="00B73000" w:rsidRDefault="00B73000">
            <w:pPr>
              <w:jc w:val="center"/>
              <w:rPr>
                <w:b/>
              </w:rPr>
            </w:pPr>
          </w:p>
          <w:p w14:paraId="12773B39" w14:textId="77777777" w:rsidR="00B73000" w:rsidRDefault="00B73000">
            <w:pPr>
              <w:jc w:val="center"/>
              <w:rPr>
                <w:b/>
              </w:rPr>
            </w:pPr>
          </w:p>
          <w:p w14:paraId="0327BD4C" w14:textId="77777777" w:rsidR="00B73000" w:rsidRDefault="00B73000">
            <w:pPr>
              <w:jc w:val="center"/>
              <w:rPr>
                <w:b/>
              </w:rPr>
            </w:pPr>
          </w:p>
          <w:p w14:paraId="2695B9F1" w14:textId="77777777" w:rsidR="00B73000" w:rsidRDefault="00B73000">
            <w:pPr>
              <w:jc w:val="center"/>
              <w:rPr>
                <w:b/>
              </w:rPr>
            </w:pPr>
          </w:p>
          <w:p w14:paraId="590B2845" w14:textId="77777777" w:rsidR="00B73000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Đoàn Thị Thanh Nhanh</w:t>
            </w:r>
          </w:p>
        </w:tc>
      </w:tr>
    </w:tbl>
    <w:p w14:paraId="644DF3B3" w14:textId="77777777" w:rsidR="00B73000" w:rsidRDefault="00B73000"/>
    <w:sectPr w:rsidR="00B73000">
      <w:pgSz w:w="11907" w:h="16840"/>
      <w:pgMar w:top="851" w:right="851" w:bottom="851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000"/>
    <w:rsid w:val="0002352E"/>
    <w:rsid w:val="000B70F1"/>
    <w:rsid w:val="000E43E0"/>
    <w:rsid w:val="002971B2"/>
    <w:rsid w:val="002B2473"/>
    <w:rsid w:val="002D1887"/>
    <w:rsid w:val="0042658A"/>
    <w:rsid w:val="005119D2"/>
    <w:rsid w:val="006808F9"/>
    <w:rsid w:val="00780D28"/>
    <w:rsid w:val="008435B0"/>
    <w:rsid w:val="009C716A"/>
    <w:rsid w:val="00A66C47"/>
    <w:rsid w:val="00AF3D81"/>
    <w:rsid w:val="00B73000"/>
    <w:rsid w:val="00BF37A9"/>
    <w:rsid w:val="00BF4DBD"/>
    <w:rsid w:val="00C00790"/>
    <w:rsid w:val="00C6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4B6C"/>
  <w15:docId w15:val="{53F05DCD-6A16-4715-8920-9CF16385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8"/>
      <w:szCs w:val="28"/>
    </w:r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023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2025-02-07T07:40:00Z</dcterms:created>
  <dcterms:modified xsi:type="dcterms:W3CDTF">2025-02-07T08:51:00Z</dcterms:modified>
</cp:coreProperties>
</file>